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30" w:rsidRPr="00996217" w:rsidRDefault="00A11B30" w:rsidP="00A11B30">
      <w:pPr>
        <w:spacing w:line="360" w:lineRule="auto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99621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996217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:rsidR="00A11B30" w:rsidRPr="00996217" w:rsidRDefault="00A11B30" w:rsidP="00A11B30"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96217">
        <w:rPr>
          <w:rFonts w:ascii="宋体" w:hAnsi="宋体" w:hint="eastAsia"/>
          <w:b/>
          <w:color w:val="000000" w:themeColor="text1"/>
          <w:sz w:val="44"/>
          <w:szCs w:val="44"/>
        </w:rPr>
        <w:t>填写说明</w:t>
      </w:r>
    </w:p>
    <w:p w:rsidR="00A11B30" w:rsidRPr="00996217" w:rsidRDefault="00A11B30" w:rsidP="00A11B30">
      <w:pPr>
        <w:spacing w:line="360" w:lineRule="auto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996217">
        <w:rPr>
          <w:rFonts w:eastAsia="仿宋_GB2312" w:hint="eastAsia"/>
          <w:color w:val="000000" w:themeColor="text1"/>
          <w:sz w:val="32"/>
          <w:szCs w:val="32"/>
        </w:rPr>
        <w:t>一、</w:t>
      </w:r>
      <w:proofErr w:type="gramStart"/>
      <w:r w:rsidRPr="00996217">
        <w:rPr>
          <w:rFonts w:eastAsia="仿宋_GB2312" w:hint="eastAsia"/>
          <w:color w:val="000000" w:themeColor="text1"/>
          <w:sz w:val="32"/>
          <w:szCs w:val="32"/>
        </w:rPr>
        <w:t>请严格</w:t>
      </w:r>
      <w:proofErr w:type="gramEnd"/>
      <w:r w:rsidRPr="00996217">
        <w:rPr>
          <w:rFonts w:eastAsia="仿宋_GB2312" w:hint="eastAsia"/>
          <w:color w:val="000000" w:themeColor="text1"/>
          <w:sz w:val="32"/>
          <w:szCs w:val="32"/>
        </w:rPr>
        <w:t>按照要求填写课题可行性研究报告（申报书）各项内容。以中文编写，要求语言精炼，数据真实、可靠。</w:t>
      </w:r>
      <w:proofErr w:type="gramStart"/>
      <w:r w:rsidRPr="00996217">
        <w:rPr>
          <w:rFonts w:eastAsia="仿宋_GB2312" w:hint="eastAsia"/>
          <w:color w:val="000000" w:themeColor="text1"/>
          <w:sz w:val="32"/>
          <w:szCs w:val="32"/>
        </w:rPr>
        <w:t>纸件须</w:t>
      </w:r>
      <w:proofErr w:type="gramEnd"/>
      <w:r w:rsidRPr="00996217">
        <w:rPr>
          <w:rFonts w:eastAsia="仿宋_GB2312" w:hint="eastAsia"/>
          <w:color w:val="000000" w:themeColor="text1"/>
          <w:sz w:val="32"/>
          <w:szCs w:val="32"/>
        </w:rPr>
        <w:t>加盖公章和签字。</w:t>
      </w:r>
    </w:p>
    <w:p w:rsidR="00A11B30" w:rsidRPr="00996217" w:rsidRDefault="00A11B30" w:rsidP="00A11B30">
      <w:pPr>
        <w:spacing w:line="360" w:lineRule="auto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996217">
        <w:rPr>
          <w:rFonts w:eastAsia="仿宋_GB2312" w:hint="eastAsia"/>
          <w:color w:val="000000" w:themeColor="text1"/>
          <w:sz w:val="32"/>
          <w:szCs w:val="32"/>
        </w:rPr>
        <w:t>二、课题可行性研究报告（申报书）只能由法人提出，可以由一家单位组织，也可以由多家单位联合组织，牵头单位为课题组织实施的责任单位。每个课题只能有一家责任单位和一个负责人。课题负责人由课题责任单位指定。</w:t>
      </w:r>
    </w:p>
    <w:p w:rsidR="00A11B30" w:rsidRPr="00996217" w:rsidRDefault="00A11B30" w:rsidP="00A11B30">
      <w:pPr>
        <w:spacing w:line="360" w:lineRule="auto"/>
        <w:ind w:firstLine="540"/>
        <w:rPr>
          <w:rFonts w:eastAsia="仿宋_GB2312"/>
          <w:color w:val="000000" w:themeColor="text1"/>
          <w:sz w:val="32"/>
          <w:szCs w:val="32"/>
        </w:rPr>
      </w:pPr>
      <w:r w:rsidRPr="00996217">
        <w:rPr>
          <w:rFonts w:eastAsia="仿宋_GB2312" w:hint="eastAsia"/>
          <w:color w:val="000000" w:themeColor="text1"/>
          <w:sz w:val="32"/>
          <w:szCs w:val="32"/>
        </w:rPr>
        <w:t>三、课题可行性研究报告（申报书）由课题责任单位编写，并报</w:t>
      </w:r>
      <w:r w:rsidRPr="00996217">
        <w:rPr>
          <w:rFonts w:eastAsia="仿宋_GB2312" w:cs="Calibri" w:hint="eastAsia"/>
          <w:color w:val="000000" w:themeColor="text1"/>
          <w:sz w:val="32"/>
          <w:szCs w:val="32"/>
        </w:rPr>
        <w:t>科技发展中心</w:t>
      </w:r>
      <w:r w:rsidRPr="00996217"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A11B30" w:rsidRPr="00996217" w:rsidRDefault="00A11B30" w:rsidP="00A11B30">
      <w:pPr>
        <w:spacing w:line="360" w:lineRule="auto"/>
        <w:ind w:firstLineChars="192" w:firstLine="614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四、“受理编号”由系统按照规则自动生成。</w:t>
      </w:r>
    </w:p>
    <w:p w:rsidR="00A11B30" w:rsidRPr="00996217" w:rsidRDefault="00A11B30" w:rsidP="00A11B30">
      <w:pPr>
        <w:spacing w:line="360" w:lineRule="auto"/>
        <w:ind w:firstLineChars="192" w:firstLine="614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五、“密级”：公开发布的课题均为“公开”；涉密课题不通过在线系统填报，仍按照离线方式填报。</w:t>
      </w:r>
    </w:p>
    <w:p w:rsidR="00A11B30" w:rsidRPr="00996217" w:rsidRDefault="00A11B30" w:rsidP="00A11B30">
      <w:pPr>
        <w:spacing w:line="360" w:lineRule="auto"/>
        <w:ind w:firstLineChars="192" w:firstLine="614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96217">
        <w:rPr>
          <w:rFonts w:eastAsia="仿宋_GB2312" w:hint="eastAsia"/>
          <w:color w:val="000000" w:themeColor="text1"/>
          <w:sz w:val="32"/>
          <w:szCs w:val="32"/>
        </w:rPr>
        <w:t>六、课题可行性研究报告（申报书）中第一次出现外文名词时，要写清全称</w:t>
      </w: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和缩写，再出现同一词时可以使用缩写。</w:t>
      </w:r>
    </w:p>
    <w:p w:rsidR="00A11B30" w:rsidRPr="00996217" w:rsidRDefault="00A11B30" w:rsidP="00A11B30">
      <w:pPr>
        <w:spacing w:line="360" w:lineRule="auto"/>
        <w:ind w:firstLineChars="192" w:firstLine="614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七、组织机构代码是指课题责任单位组织机构代码证上的标识代码，它是由全国组织机构代码管理中心所赋予的唯一法人标识代码，申报单位完成注册后由填报系统自动生成。</w:t>
      </w:r>
    </w:p>
    <w:p w:rsidR="00A11B30" w:rsidRPr="00996217" w:rsidRDefault="00A11B30" w:rsidP="00A11B30">
      <w:pPr>
        <w:spacing w:line="360" w:lineRule="auto"/>
        <w:ind w:firstLineChars="192" w:firstLine="614"/>
        <w:rPr>
          <w:rFonts w:eastAsia="仿宋_GB2312"/>
          <w:color w:val="000000" w:themeColor="text1"/>
          <w:sz w:val="32"/>
          <w:szCs w:val="32"/>
        </w:rPr>
      </w:pP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八、编写人员应客观、真实地填报申报材料，尊重他人知识产权，遵守国家有关知识产权法规。在课题可行性研究报告</w:t>
      </w:r>
      <w:r w:rsidRPr="00996217">
        <w:rPr>
          <w:rFonts w:eastAsia="仿宋_GB2312" w:hint="eastAsia"/>
          <w:color w:val="000000" w:themeColor="text1"/>
          <w:sz w:val="32"/>
          <w:szCs w:val="32"/>
        </w:rPr>
        <w:t>（申报书）</w:t>
      </w: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中引用他人研究成果时，必须以脚注或其他方式注</w:t>
      </w:r>
      <w:r w:rsidRPr="0099621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明出处，引用目的应是介绍、评论</w:t>
      </w:r>
      <w:r w:rsidRPr="00996217">
        <w:rPr>
          <w:rFonts w:eastAsia="仿宋_GB2312" w:hint="eastAsia"/>
          <w:color w:val="000000" w:themeColor="text1"/>
          <w:sz w:val="32"/>
          <w:szCs w:val="32"/>
        </w:rPr>
        <w:t>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A11B30" w:rsidRPr="00996217" w:rsidRDefault="00A11B30" w:rsidP="00A11B30">
      <w:pPr>
        <w:spacing w:line="360" w:lineRule="auto"/>
        <w:ind w:firstLineChars="200" w:firstLine="640"/>
        <w:rPr>
          <w:rFonts w:ascii="Tahoma" w:eastAsia="仿宋_GB2312" w:hAnsi="Tahoma" w:cs="Arial"/>
          <w:color w:val="000000" w:themeColor="text1"/>
          <w:sz w:val="32"/>
          <w:szCs w:val="32"/>
        </w:rPr>
      </w:pPr>
      <w:r w:rsidRPr="00996217">
        <w:rPr>
          <w:rFonts w:eastAsia="仿宋_GB2312" w:cs="Calibri" w:hint="eastAsia"/>
          <w:color w:val="000000" w:themeColor="text1"/>
          <w:sz w:val="32"/>
          <w:szCs w:val="32"/>
        </w:rPr>
        <w:t>九、按要求提供相应附件材料，加盖公章后上传至在线申报系统，并按照此顺序装订在申报书后。附件材料清单及格式见下页。</w:t>
      </w: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28"/>
        </w:rPr>
      </w:pPr>
    </w:p>
    <w:p w:rsidR="00A11B30" w:rsidRPr="00996217" w:rsidRDefault="00A11B30" w:rsidP="00A11B30">
      <w:pPr>
        <w:spacing w:before="120" w:after="120" w:line="360" w:lineRule="auto"/>
        <w:jc w:val="center"/>
        <w:outlineLvl w:val="1"/>
        <w:rPr>
          <w:rFonts w:ascii="Arial" w:eastAsia="黑体" w:hAnsi="Arial" w:cs="宋体"/>
          <w:b/>
          <w:bCs/>
          <w:color w:val="000000" w:themeColor="text1"/>
          <w:sz w:val="44"/>
          <w:szCs w:val="20"/>
        </w:rPr>
      </w:pPr>
    </w:p>
    <w:p w:rsidR="00A11B30" w:rsidRPr="00996217" w:rsidRDefault="00A11B30" w:rsidP="00A11B30">
      <w:pPr>
        <w:spacing w:before="120" w:after="120" w:line="360" w:lineRule="auto"/>
        <w:jc w:val="center"/>
        <w:outlineLvl w:val="1"/>
        <w:rPr>
          <w:rFonts w:ascii="Arial" w:eastAsia="黑体" w:hAnsi="Arial" w:cs="宋体"/>
          <w:b/>
          <w:bCs/>
          <w:color w:val="000000" w:themeColor="text1"/>
          <w:sz w:val="44"/>
          <w:szCs w:val="20"/>
        </w:rPr>
      </w:pPr>
      <w:r w:rsidRPr="00996217">
        <w:rPr>
          <w:rFonts w:ascii="Arial" w:eastAsia="黑体" w:hAnsi="Arial" w:cs="宋体" w:hint="eastAsia"/>
          <w:b/>
          <w:bCs/>
          <w:color w:val="000000" w:themeColor="text1"/>
          <w:sz w:val="44"/>
          <w:szCs w:val="20"/>
        </w:rPr>
        <w:lastRenderedPageBreak/>
        <w:t>附件材料清单</w:t>
      </w:r>
    </w:p>
    <w:tbl>
      <w:tblPr>
        <w:tblW w:w="9645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407"/>
        <w:gridCol w:w="1528"/>
      </w:tblGrid>
      <w:tr w:rsidR="00A11B30" w:rsidRPr="00202478" w:rsidTr="00F1067C">
        <w:trPr>
          <w:trHeight w:hRule="exact"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材料名称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如</w:t>
            </w:r>
            <w:proofErr w:type="gramStart"/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提供请</w:t>
            </w:r>
            <w:proofErr w:type="gramEnd"/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√</w:t>
            </w:r>
          </w:p>
        </w:tc>
      </w:tr>
      <w:tr w:rsidR="00A11B30" w:rsidRPr="00202478" w:rsidTr="00F1067C">
        <w:trPr>
          <w:trHeight w:val="9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课题责任单位和联合单位之间的联合申报协议：</w:t>
            </w:r>
          </w:p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协议中应加盖所有协议签署单位的公章，若课题只有一家承担单位可不填写此项。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国家科技重大专项课题申报单位诚信承诺书（必选）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国家科技重大专项课题申报人诚信承诺书（必选）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1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地方财政投入、单位自筹、银行融资或其他资金证明材料：</w:t>
            </w:r>
          </w:p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地方投入、单位自筹（包括牵头单位和联合单位）、银行融资或其他资金等需提供资金投入方的证明（加盖公章）。如有社会融资，提供融资机构的投资意向书（加盖公章）。证明材料时间应在申报指南发布之日后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1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营业执照或组织机构代码证：</w:t>
            </w:r>
          </w:p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提供牵头单位（必选）和联合单位营业执照或组织机构代码证复印件（加盖公章）。合资企业应说明股权结构成分（加盖公章）。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受聘于内地单位的外籍科学家及港、澳、台地区科学家申请作为本专项的课题负责人的，相关聘用有效证明</w:t>
            </w: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实验室生物安全资质证明：</w:t>
            </w:r>
          </w:p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包括从事高致病性病原微生物实验室资格，开展动物实验资质，实验人员相关操作资质，上岗证等。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9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伦理说明：</w:t>
            </w:r>
          </w:p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包括人类生命、人类生物样本、私人生命信息、基因信息等涉及的敏感伦理问题及其处理方式。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专利列表、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临床试验批件、</w:t>
            </w: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新药证书、生产批件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课题负责人近五年来代表性论文（不超过</w:t>
            </w: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10</w:t>
            </w: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篇）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课题责任单位具有的国家级基地信息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课题责任单位（组长）回避申请表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成果查新证明（此项证明若提供，需由国家或部省级权威部门出具）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1B30" w:rsidRPr="00202478" w:rsidTr="00F1067C">
        <w:trPr>
          <w:trHeight w:val="3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99621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其他证明材料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B30" w:rsidRPr="00996217" w:rsidRDefault="00A11B30" w:rsidP="00F1067C">
            <w:pP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11B30" w:rsidRPr="00996217" w:rsidRDefault="00A11B30" w:rsidP="00A11B30">
      <w:pPr>
        <w:spacing w:line="360" w:lineRule="auto"/>
        <w:rPr>
          <w:rFonts w:eastAsia="仿宋_GB2312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rPr>
          <w:rFonts w:ascii="Tahoma" w:eastAsia="微软雅黑" w:hAnsi="Tahoma" w:cs="Arial"/>
          <w:color w:val="000000" w:themeColor="text1"/>
          <w:kern w:val="0"/>
          <w:sz w:val="22"/>
        </w:rPr>
        <w:sectPr w:rsidR="00A11B30" w:rsidRPr="00996217" w:rsidSect="005E58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01" w:bottom="1440" w:left="1701" w:header="851" w:footer="992" w:gutter="0"/>
          <w:pgNumType w:start="1"/>
          <w:cols w:space="720"/>
        </w:sectPr>
      </w:pPr>
      <w:r w:rsidRPr="00996217">
        <w:rPr>
          <w:rFonts w:eastAsia="仿宋_GB2312" w:cs="Calibri" w:hint="eastAsia"/>
          <w:color w:val="000000" w:themeColor="text1"/>
          <w:sz w:val="32"/>
          <w:szCs w:val="32"/>
        </w:rPr>
        <w:t>申报单位（盖章）：</w:t>
      </w:r>
    </w:p>
    <w:p w:rsidR="00A11B30" w:rsidRPr="00996217" w:rsidRDefault="00A11B30" w:rsidP="00A11B30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996217">
        <w:rPr>
          <w:rFonts w:ascii="黑体" w:eastAsia="黑体" w:hAnsi="黑体" w:hint="eastAsia"/>
          <w:color w:val="000000" w:themeColor="text1"/>
          <w:sz w:val="36"/>
          <w:szCs w:val="36"/>
        </w:rPr>
        <w:lastRenderedPageBreak/>
        <w:t>中央财政资金以外其他渠道资金来源证明</w:t>
      </w:r>
    </w:p>
    <w:p w:rsidR="00A11B30" w:rsidRPr="00996217" w:rsidRDefault="00A11B30" w:rsidP="00A11B30">
      <w:pPr>
        <w:rPr>
          <w:rFonts w:ascii="Times New Roman" w:hAnsi="Times New Roman"/>
          <w:color w:val="000000" w:themeColor="text1"/>
        </w:rPr>
      </w:pPr>
    </w:p>
    <w:p w:rsidR="00A11B30" w:rsidRPr="00996217" w:rsidRDefault="00A11B30" w:rsidP="00A11B30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（单位全称）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，承诺为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“重大新药创制”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科技重大专项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（填写课题名称）  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课题提供配套资金万元，资金来源为：1.地方财政资金；2.单位自筹资金；3.其他渠道获得的资金（需详细说明）。</w:t>
      </w:r>
    </w:p>
    <w:p w:rsidR="00A11B30" w:rsidRPr="00996217" w:rsidRDefault="00A11B30" w:rsidP="00A11B3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配套资金的使用和管理要求（包括使用方向、用途、开支项目等，根据协议内容自行填写）：</w:t>
      </w:r>
    </w:p>
    <w:p w:rsidR="00A11B30" w:rsidRPr="00996217" w:rsidRDefault="00A11B30" w:rsidP="00A11B3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特此证明！</w:t>
      </w:r>
    </w:p>
    <w:p w:rsidR="00A11B30" w:rsidRPr="00996217" w:rsidRDefault="00A11B30" w:rsidP="00A11B30">
      <w:pPr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11B30" w:rsidRPr="00996217" w:rsidRDefault="00A11B30" w:rsidP="00A11B30">
      <w:pPr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11B30" w:rsidRPr="00996217" w:rsidRDefault="00A11B30" w:rsidP="00A11B30">
      <w:pPr>
        <w:spacing w:line="360" w:lineRule="auto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wordWrap w:val="0"/>
        <w:spacing w:line="360" w:lineRule="auto"/>
        <w:ind w:right="1280" w:firstLineChars="800" w:firstLine="2560"/>
        <w:rPr>
          <w:rFonts w:ascii="仿宋_GB2312" w:eastAsia="仿宋_GB2312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出资单位：（公章）</w:t>
      </w:r>
    </w:p>
    <w:p w:rsidR="00A11B30" w:rsidRPr="00996217" w:rsidRDefault="00A11B30" w:rsidP="00A11B30">
      <w:pPr>
        <w:spacing w:line="360" w:lineRule="auto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spacing w:line="360" w:lineRule="auto"/>
        <w:jc w:val="right"/>
        <w:rPr>
          <w:rFonts w:ascii="Times New Roman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Pr="00996217"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Pr="00996217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A11B30" w:rsidRPr="00996217" w:rsidRDefault="00A11B30" w:rsidP="00A11B30">
      <w:pPr>
        <w:ind w:firstLineChars="500" w:firstLine="1800"/>
        <w:rPr>
          <w:rFonts w:ascii="黑体" w:eastAsia="黑体" w:hAnsi="黑体" w:cs="Calibri"/>
          <w:color w:val="000000" w:themeColor="text1"/>
          <w:sz w:val="36"/>
          <w:szCs w:val="36"/>
        </w:rPr>
        <w:sectPr w:rsidR="00A11B30" w:rsidRPr="00996217" w:rsidSect="005E587D">
          <w:footerReference w:type="default" r:id="rId15"/>
          <w:pgSz w:w="11906" w:h="16838"/>
          <w:pgMar w:top="1418" w:right="1588" w:bottom="1418" w:left="1588" w:header="851" w:footer="992" w:gutter="0"/>
          <w:cols w:space="720"/>
          <w:docGrid w:type="lines" w:linePitch="312"/>
        </w:sectPr>
      </w:pPr>
    </w:p>
    <w:p w:rsidR="00A11B30" w:rsidRPr="00996217" w:rsidRDefault="00A11B30" w:rsidP="00A11B30">
      <w:pPr>
        <w:ind w:firstLineChars="500" w:firstLine="1800"/>
        <w:rPr>
          <w:rFonts w:ascii="黑体" w:eastAsia="黑体" w:hAnsi="黑体" w:cs="Calibri"/>
          <w:color w:val="000000" w:themeColor="text1"/>
          <w:sz w:val="36"/>
          <w:szCs w:val="36"/>
        </w:rPr>
      </w:pPr>
      <w:r w:rsidRPr="00996217">
        <w:rPr>
          <w:rFonts w:ascii="黑体" w:eastAsia="黑体" w:hAnsi="黑体" w:cs="Calibri" w:hint="eastAsia"/>
          <w:color w:val="000000" w:themeColor="text1"/>
          <w:sz w:val="36"/>
          <w:szCs w:val="36"/>
        </w:rPr>
        <w:lastRenderedPageBreak/>
        <w:t>课题责任单位具有的国家级基地信息</w:t>
      </w:r>
    </w:p>
    <w:p w:rsidR="00A11B30" w:rsidRPr="00996217" w:rsidRDefault="00A11B30" w:rsidP="00A11B30">
      <w:pPr>
        <w:rPr>
          <w:color w:val="000000" w:themeColor="text1"/>
          <w:sz w:val="24"/>
        </w:rPr>
      </w:pPr>
    </w:p>
    <w:tbl>
      <w:tblPr>
        <w:tblW w:w="89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2"/>
        <w:gridCol w:w="2975"/>
        <w:gridCol w:w="1591"/>
      </w:tblGrid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类</w:t>
            </w: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 xml:space="preserve">  </w:t>
            </w: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基地名称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证明文件(附件)</w:t>
            </w:r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863计划研发基地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0" w:name="jdmc1"/>
            <w:bookmarkStart w:id="1" w:name="simple_GJJDXX_K_1100"/>
            <w:bookmarkEnd w:id="0"/>
            <w:bookmarkEnd w:id="1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2" w:name="zmwj1"/>
            <w:bookmarkStart w:id="3" w:name="simple_GJJDXX_K_1101"/>
            <w:bookmarkEnd w:id="2"/>
            <w:bookmarkEnd w:id="3"/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863计划产业化基地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4" w:name="jdmc2"/>
            <w:bookmarkStart w:id="5" w:name="simple_GJJDXX_K_1102"/>
            <w:bookmarkEnd w:id="4"/>
            <w:bookmarkEnd w:id="5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6" w:name="zmwj2"/>
            <w:bookmarkStart w:id="7" w:name="simple_GJJDXX_K_1103"/>
            <w:bookmarkEnd w:id="6"/>
            <w:bookmarkEnd w:id="7"/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国家工程（技术）研究中心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8" w:name="simple_GJJDXX_K_1104"/>
            <w:bookmarkStart w:id="9" w:name="jdmc3"/>
            <w:bookmarkEnd w:id="8"/>
            <w:bookmarkEnd w:id="9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10" w:name="zmwj3"/>
            <w:bookmarkStart w:id="11" w:name="simple_GJJDXX_K_1105"/>
            <w:bookmarkEnd w:id="10"/>
            <w:bookmarkEnd w:id="11"/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国家重点实验室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12" w:name="simple_GJJDXX_K_1106"/>
            <w:bookmarkStart w:id="13" w:name="jdmc4"/>
            <w:bookmarkEnd w:id="12"/>
            <w:bookmarkEnd w:id="13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14" w:name="zmwj4"/>
            <w:bookmarkStart w:id="15" w:name="simple_GJJDXX_K_1107"/>
            <w:bookmarkEnd w:id="14"/>
            <w:bookmarkEnd w:id="15"/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国家工程实验室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16" w:name="jdmc5"/>
            <w:bookmarkStart w:id="17" w:name="simple_GJJDXX_K_1108"/>
            <w:bookmarkEnd w:id="16"/>
            <w:bookmarkEnd w:id="17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18" w:name="zmwj5"/>
            <w:bookmarkStart w:id="19" w:name="simple_GJJDXX_K_1109"/>
            <w:bookmarkEnd w:id="18"/>
            <w:bookmarkEnd w:id="19"/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国家认定企业技术中心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20" w:name="jdmc6"/>
            <w:bookmarkStart w:id="21" w:name="simple_GJJDXX_K_1110"/>
            <w:bookmarkEnd w:id="20"/>
            <w:bookmarkEnd w:id="21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22" w:name="zmwj6"/>
            <w:bookmarkStart w:id="23" w:name="simple_GJJDXX_K_1111"/>
            <w:bookmarkEnd w:id="22"/>
            <w:bookmarkEnd w:id="23"/>
          </w:p>
        </w:tc>
      </w:tr>
      <w:tr w:rsidR="00A11B30" w:rsidRPr="00202478" w:rsidTr="00F106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其它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24" w:name="jdmc7"/>
            <w:bookmarkStart w:id="25" w:name="simple_GJJDXX_K_1112"/>
            <w:bookmarkEnd w:id="24"/>
            <w:bookmarkEnd w:id="25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bookmarkStart w:id="26" w:name="zmwj7"/>
            <w:bookmarkStart w:id="27" w:name="simple_GJJDXX_K_1113"/>
            <w:bookmarkEnd w:id="26"/>
            <w:bookmarkEnd w:id="27"/>
          </w:p>
        </w:tc>
      </w:tr>
    </w:tbl>
    <w:p w:rsidR="00A11B30" w:rsidRPr="00996217" w:rsidRDefault="00A11B30" w:rsidP="00A11B30">
      <w:pPr>
        <w:rPr>
          <w:color w:val="000000" w:themeColor="text1"/>
          <w:kern w:val="0"/>
        </w:rPr>
      </w:pPr>
    </w:p>
    <w:p w:rsidR="00A11B30" w:rsidRPr="00996217" w:rsidRDefault="00A11B30" w:rsidP="00A11B30">
      <w:pPr>
        <w:ind w:firstLineChars="400" w:firstLine="1440"/>
        <w:rPr>
          <w:rFonts w:ascii="黑体" w:eastAsia="黑体" w:hAnsi="黑体" w:cs="Calibri"/>
          <w:color w:val="000000" w:themeColor="text1"/>
          <w:sz w:val="36"/>
          <w:szCs w:val="36"/>
        </w:rPr>
      </w:pPr>
      <w:r w:rsidRPr="00996217">
        <w:rPr>
          <w:rFonts w:ascii="黑体" w:eastAsia="黑体" w:hAnsi="黑体" w:cs="Calibri"/>
          <w:color w:val="000000" w:themeColor="text1"/>
          <w:sz w:val="36"/>
          <w:szCs w:val="36"/>
        </w:rPr>
        <w:br w:type="page"/>
      </w:r>
      <w:r w:rsidRPr="00996217">
        <w:rPr>
          <w:rFonts w:ascii="黑体" w:eastAsia="黑体" w:hAnsi="黑体" w:cs="Calibri" w:hint="eastAsia"/>
          <w:color w:val="000000" w:themeColor="text1"/>
          <w:sz w:val="36"/>
          <w:szCs w:val="36"/>
        </w:rPr>
        <w:lastRenderedPageBreak/>
        <w:t>课题责任单位（负责人）回避申请表</w:t>
      </w:r>
    </w:p>
    <w:p w:rsidR="00A11B30" w:rsidRPr="00996217" w:rsidRDefault="00A11B30" w:rsidP="00A11B30">
      <w:pPr>
        <w:spacing w:line="300" w:lineRule="auto"/>
        <w:rPr>
          <w:color w:val="000000" w:themeColor="text1"/>
          <w:sz w:val="28"/>
        </w:rPr>
      </w:pPr>
    </w:p>
    <w:p w:rsidR="00A11B30" w:rsidRPr="00996217" w:rsidRDefault="00A11B30" w:rsidP="00A11B30">
      <w:pPr>
        <w:spacing w:line="300" w:lineRule="auto"/>
        <w:rPr>
          <w:rFonts w:ascii="仿宋_GB2312" w:eastAsia="仿宋_GB2312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>国家卫生健康委医药卫生科技发展研究中心：</w:t>
      </w:r>
    </w:p>
    <w:p w:rsidR="00A11B30" w:rsidRPr="00996217" w:rsidRDefault="00A11B30" w:rsidP="00A11B30">
      <w:pPr>
        <w:spacing w:afterLines="50" w:after="156" w:line="300" w:lineRule="auto"/>
        <w:rPr>
          <w:rFonts w:ascii="仿宋_GB2312" w:eastAsia="仿宋_GB2312"/>
          <w:color w:val="000000" w:themeColor="text1"/>
          <w:sz w:val="32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由于存在学术观点冲突，在对本课题可行性研究报告（申报书）进行评审/评议过程中，请求下述专家或单位予以回避：</w:t>
      </w:r>
    </w:p>
    <w:tbl>
      <w:tblPr>
        <w:tblW w:w="85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82"/>
        <w:gridCol w:w="2699"/>
      </w:tblGrid>
      <w:tr w:rsidR="00A11B30" w:rsidRPr="00202478" w:rsidTr="00F1067C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专家姓名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回避理由</w:t>
            </w:r>
          </w:p>
        </w:tc>
      </w:tr>
      <w:tr w:rsidR="00A11B30" w:rsidRPr="00202478" w:rsidTr="00F1067C">
        <w:trPr>
          <w:trHeight w:val="4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28" w:name="zjxm1"/>
            <w:bookmarkStart w:id="29" w:name="simple_HBSQS_J_1000"/>
            <w:bookmarkEnd w:id="28"/>
            <w:bookmarkEnd w:id="29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30" w:name="simple_HBSQS_J_1001"/>
            <w:bookmarkStart w:id="31" w:name="gzdw1"/>
            <w:bookmarkEnd w:id="30"/>
            <w:bookmarkEnd w:id="31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32" w:name="hbly1"/>
            <w:bookmarkStart w:id="33" w:name="simple_HBSQS_J_1002"/>
            <w:bookmarkEnd w:id="32"/>
            <w:bookmarkEnd w:id="33"/>
          </w:p>
        </w:tc>
      </w:tr>
      <w:tr w:rsidR="00A11B30" w:rsidRPr="00202478" w:rsidTr="00F1067C">
        <w:trPr>
          <w:trHeight w:val="4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34" w:name="simple_HBSQS_J_1003"/>
            <w:bookmarkStart w:id="35" w:name="zjxm2"/>
            <w:bookmarkEnd w:id="34"/>
            <w:bookmarkEnd w:id="35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36" w:name="gzdw2"/>
            <w:bookmarkStart w:id="37" w:name="simple_HBSQS_J_1004"/>
            <w:bookmarkEnd w:id="36"/>
            <w:bookmarkEnd w:id="37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38" w:name="hbly2"/>
            <w:bookmarkStart w:id="39" w:name="simple_HBSQS_J_1005"/>
            <w:bookmarkEnd w:id="38"/>
            <w:bookmarkEnd w:id="39"/>
          </w:p>
        </w:tc>
      </w:tr>
      <w:tr w:rsidR="00A11B30" w:rsidRPr="00202478" w:rsidTr="00F1067C">
        <w:trPr>
          <w:trHeight w:val="458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996217">
              <w:rPr>
                <w:rFonts w:ascii="仿宋_GB2312" w:eastAsia="仿宋_GB2312" w:hint="eastAsia"/>
                <w:color w:val="000000" w:themeColor="text1"/>
                <w:position w:val="6"/>
                <w:sz w:val="28"/>
                <w:szCs w:val="28"/>
              </w:rPr>
              <w:t>回避理由</w:t>
            </w:r>
          </w:p>
        </w:tc>
      </w:tr>
      <w:tr w:rsidR="00A11B30" w:rsidRPr="00202478" w:rsidTr="00F1067C">
        <w:trPr>
          <w:trHeight w:val="449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40" w:name="hbdwmc"/>
            <w:bookmarkStart w:id="41" w:name="simple_HBSQS_J_1006"/>
            <w:bookmarkEnd w:id="40"/>
            <w:bookmarkEnd w:id="41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30" w:rsidRPr="00996217" w:rsidRDefault="00A11B30" w:rsidP="00F106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42" w:name="hbly"/>
            <w:bookmarkStart w:id="43" w:name="simple_HBSQS_J_1007"/>
            <w:bookmarkEnd w:id="42"/>
            <w:bookmarkEnd w:id="43"/>
          </w:p>
        </w:tc>
      </w:tr>
    </w:tbl>
    <w:p w:rsidR="00A11B30" w:rsidRPr="00996217" w:rsidRDefault="00A11B30" w:rsidP="00A11B30">
      <w:pPr>
        <w:rPr>
          <w:rFonts w:ascii="仿宋_GB2312" w:eastAsia="仿宋_GB2312"/>
          <w:color w:val="000000" w:themeColor="text1"/>
          <w:kern w:val="0"/>
          <w:sz w:val="24"/>
          <w:szCs w:val="32"/>
        </w:rPr>
      </w:pPr>
    </w:p>
    <w:p w:rsidR="00C321ED" w:rsidRPr="00235B0B" w:rsidRDefault="00A11B30" w:rsidP="004652C6">
      <w:pPr>
        <w:rPr>
          <w:rFonts w:ascii="仿宋_GB2312" w:eastAsia="仿宋_GB2312" w:hAnsi="仿宋_GB2312" w:cs="仿宋_GB2312"/>
          <w:sz w:val="28"/>
          <w:szCs w:val="32"/>
        </w:rPr>
      </w:pPr>
      <w:r w:rsidRPr="00996217">
        <w:rPr>
          <w:rFonts w:ascii="仿宋_GB2312" w:eastAsia="仿宋_GB2312" w:hint="eastAsia"/>
          <w:color w:val="000000" w:themeColor="text1"/>
          <w:sz w:val="24"/>
          <w:szCs w:val="32"/>
        </w:rPr>
        <w:t>说明：最多可申请回避两名专家和一家单位，单位回避的原则是，大学到院系，研究院到法人所（中心），企业到法人单位。</w:t>
      </w:r>
      <w:bookmarkStart w:id="44" w:name="_GoBack"/>
      <w:bookmarkEnd w:id="44"/>
    </w:p>
    <w:sectPr w:rsidR="00C321ED" w:rsidRPr="00235B0B" w:rsidSect="005E587D">
      <w:footerReference w:type="even" r:id="rId16"/>
      <w:footerReference w:type="default" r:id="rId1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2B" w:rsidRDefault="0098272B">
      <w:r>
        <w:separator/>
      </w:r>
    </w:p>
  </w:endnote>
  <w:endnote w:type="continuationSeparator" w:id="0">
    <w:p w:rsidR="0098272B" w:rsidRDefault="0098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 w:rsidP="00996217">
    <w:pPr>
      <w:pStyle w:val="a7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E24282" wp14:editId="701E62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 w:rsidR="00A11B30" w:rsidRDefault="00A11B30">
                          <w:pPr>
                            <w:pStyle w:val="a7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24282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" filled="f" stroked="f" strokeweight="1.25pt">
              <v:textbox style="mso-fit-shape-to-text:t" inset="0,0,0,0">
                <w:txbxContent>
                  <w:p w:rsidR="00A11B30" w:rsidRDefault="00A11B30">
                    <w:pPr>
                      <w:pStyle w:val="a7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2EEB4" wp14:editId="494C61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 w:rsidR="00A11B30" w:rsidRDefault="00A11B30">
                          <w:pPr>
                            <w:snapToGrid w:val="0"/>
                            <w:rPr>
                              <w:rFonts w:eastAsia="仿宋_GB2312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2EEB4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" filled="f" stroked="f" strokeweight="1.25pt">
              <v:textbox style="mso-fit-shape-to-text:t" inset="0,0,0,0">
                <w:txbxContent>
                  <w:p w:rsidR="00A11B30" w:rsidRDefault="00A11B30">
                    <w:pPr>
                      <w:snapToGrid w:val="0"/>
                      <w:rPr>
                        <w:rFonts w:eastAsia="仿宋_GB2312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 w:rsidP="005E587D">
    <w:pPr>
      <w:pStyle w:val="a7"/>
      <w:tabs>
        <w:tab w:val="clear" w:pos="4153"/>
        <w:tab w:val="clear" w:pos="8306"/>
        <w:tab w:val="center" w:pos="43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58435" wp14:editId="0FED9F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B30" w:rsidRDefault="00A11B3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67504E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5843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3RuQIAALA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7vwFghs1rUd4DhaUAggEZYfCBUAv5CaMehkiKOUw5jJpXHD6BmTeTICdhPQmEF/AwxRqjUVzq&#10;cS7ddZJtasCdvtkVfJScWQofYth9LxgLNpPdCDNz5/hsrQ6DdvEb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iQTdG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A11B30" w:rsidRDefault="00A11B3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67504E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0B" w:rsidRDefault="00235B0B">
    <w:pPr>
      <w:pStyle w:val="a7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235B0B" w:rsidRDefault="00235B0B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5" w:name="yejiaocode" w:displacedByCustomXml="next"/>
  <w:bookmarkEnd w:id="45" w:displacedByCustomXml="next"/>
  <w:sdt>
    <w:sdtPr>
      <w:id w:val="564005143"/>
      <w:docPartObj>
        <w:docPartGallery w:val="Page Numbers (Bottom of Page)"/>
        <w:docPartUnique/>
      </w:docPartObj>
    </w:sdtPr>
    <w:sdtEndPr/>
    <w:sdtContent>
      <w:p w:rsidR="00235B0B" w:rsidRDefault="00235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5560">
          <w:rPr>
            <w:noProof/>
            <w:lang w:val="zh-CN"/>
          </w:rPr>
          <w:t>31</w:t>
        </w:r>
        <w:r>
          <w:fldChar w:fldCharType="end"/>
        </w:r>
      </w:p>
    </w:sdtContent>
  </w:sdt>
  <w:p w:rsidR="00235B0B" w:rsidRDefault="00235B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2B" w:rsidRDefault="0098272B">
      <w:r>
        <w:separator/>
      </w:r>
    </w:p>
  </w:footnote>
  <w:footnote w:type="continuationSeparator" w:id="0">
    <w:p w:rsidR="0098272B" w:rsidRDefault="0098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30" w:rsidRDefault="00A11B30" w:rsidP="009962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271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2" w:hanging="288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2AD0F45"/>
    <w:multiLevelType w:val="hybridMultilevel"/>
    <w:tmpl w:val="5992AB6A"/>
    <w:lvl w:ilvl="0" w:tplc="458EC9CE">
      <w:start w:val="1"/>
      <w:numFmt w:val="japaneseCounting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76714E"/>
    <w:multiLevelType w:val="hybridMultilevel"/>
    <w:tmpl w:val="BA2EF490"/>
    <w:lvl w:ilvl="0" w:tplc="1FC08C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4E457CE"/>
    <w:multiLevelType w:val="multilevel"/>
    <w:tmpl w:val="34E457CE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decimal"/>
      <w:lvlText w:val="%2."/>
      <w:lvlJc w:val="left"/>
      <w:pPr>
        <w:ind w:left="924" w:hanging="420"/>
      </w:pPr>
      <w:rPr>
        <w:rFonts w:ascii="仿宋_GB2312" w:eastAsia="仿宋_GB2312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4B3E7A"/>
    <w:multiLevelType w:val="hybridMultilevel"/>
    <w:tmpl w:val="55CC0C7A"/>
    <w:lvl w:ilvl="0" w:tplc="2CF07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33E6A8"/>
    <w:multiLevelType w:val="singleLevel"/>
    <w:tmpl w:val="5733E6A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73409A0"/>
    <w:multiLevelType w:val="singleLevel"/>
    <w:tmpl w:val="573409A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3543BA"/>
    <w:multiLevelType w:val="singleLevel"/>
    <w:tmpl w:val="573543B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354A0D"/>
    <w:multiLevelType w:val="singleLevel"/>
    <w:tmpl w:val="57354A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354A2C"/>
    <w:multiLevelType w:val="singleLevel"/>
    <w:tmpl w:val="57354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7359C20"/>
    <w:multiLevelType w:val="singleLevel"/>
    <w:tmpl w:val="57359C2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7359D70"/>
    <w:multiLevelType w:val="singleLevel"/>
    <w:tmpl w:val="57359D70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57396178"/>
    <w:multiLevelType w:val="singleLevel"/>
    <w:tmpl w:val="5739617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739648A"/>
    <w:multiLevelType w:val="singleLevel"/>
    <w:tmpl w:val="5739648A"/>
    <w:lvl w:ilvl="0">
      <w:start w:val="2"/>
      <w:numFmt w:val="decimal"/>
      <w:suff w:val="nothing"/>
      <w:lvlText w:val="（%1）"/>
      <w:lvlJc w:val="left"/>
    </w:lvl>
  </w:abstractNum>
  <w:abstractNum w:abstractNumId="15" w15:restartNumberingAfterBreak="0">
    <w:nsid w:val="59C1114F"/>
    <w:multiLevelType w:val="hybridMultilevel"/>
    <w:tmpl w:val="6F92B2A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7874C6"/>
    <w:multiLevelType w:val="multilevel"/>
    <w:tmpl w:val="697874C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  <w:num w:numId="15">
    <w:abstractNumId w:val="7"/>
  </w:num>
  <w:num w:numId="16">
    <w:abstractNumId w:val="13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5D"/>
    <w:rsid w:val="000018FB"/>
    <w:rsid w:val="00014E38"/>
    <w:rsid w:val="00016FF7"/>
    <w:rsid w:val="00021592"/>
    <w:rsid w:val="00021A31"/>
    <w:rsid w:val="00030A46"/>
    <w:rsid w:val="0003238C"/>
    <w:rsid w:val="00041FE8"/>
    <w:rsid w:val="00043ED1"/>
    <w:rsid w:val="00054B5D"/>
    <w:rsid w:val="00055DA8"/>
    <w:rsid w:val="000957AF"/>
    <w:rsid w:val="000A5A14"/>
    <w:rsid w:val="000B155C"/>
    <w:rsid w:val="000C4861"/>
    <w:rsid w:val="000C64CA"/>
    <w:rsid w:val="000C7664"/>
    <w:rsid w:val="000D20D3"/>
    <w:rsid w:val="000D2949"/>
    <w:rsid w:val="000D2F51"/>
    <w:rsid w:val="000D478F"/>
    <w:rsid w:val="000E193D"/>
    <w:rsid w:val="000E615E"/>
    <w:rsid w:val="000F1327"/>
    <w:rsid w:val="000F1DCF"/>
    <w:rsid w:val="001057D1"/>
    <w:rsid w:val="001146AF"/>
    <w:rsid w:val="001153B6"/>
    <w:rsid w:val="00137339"/>
    <w:rsid w:val="001374B1"/>
    <w:rsid w:val="00143C51"/>
    <w:rsid w:val="00143FE9"/>
    <w:rsid w:val="0014619D"/>
    <w:rsid w:val="00151773"/>
    <w:rsid w:val="0016310C"/>
    <w:rsid w:val="001676F0"/>
    <w:rsid w:val="00185CFD"/>
    <w:rsid w:val="001861AE"/>
    <w:rsid w:val="001927F9"/>
    <w:rsid w:val="0019285F"/>
    <w:rsid w:val="001948E5"/>
    <w:rsid w:val="001A5933"/>
    <w:rsid w:val="001B2E17"/>
    <w:rsid w:val="001B4026"/>
    <w:rsid w:val="001B503C"/>
    <w:rsid w:val="001C02E0"/>
    <w:rsid w:val="001C3DE8"/>
    <w:rsid w:val="001C53EF"/>
    <w:rsid w:val="001F10EF"/>
    <w:rsid w:val="00200DEA"/>
    <w:rsid w:val="0022128B"/>
    <w:rsid w:val="0022365F"/>
    <w:rsid w:val="00224D86"/>
    <w:rsid w:val="00235B0B"/>
    <w:rsid w:val="00246615"/>
    <w:rsid w:val="00276354"/>
    <w:rsid w:val="0028134A"/>
    <w:rsid w:val="00287DFD"/>
    <w:rsid w:val="00297814"/>
    <w:rsid w:val="002C53FB"/>
    <w:rsid w:val="002C67CF"/>
    <w:rsid w:val="002E1D44"/>
    <w:rsid w:val="002E2B37"/>
    <w:rsid w:val="002F2CE8"/>
    <w:rsid w:val="00304B41"/>
    <w:rsid w:val="00325CE4"/>
    <w:rsid w:val="00330411"/>
    <w:rsid w:val="00341AE5"/>
    <w:rsid w:val="00344861"/>
    <w:rsid w:val="003463A0"/>
    <w:rsid w:val="00353ABA"/>
    <w:rsid w:val="00357138"/>
    <w:rsid w:val="0037266E"/>
    <w:rsid w:val="00372848"/>
    <w:rsid w:val="00373A7E"/>
    <w:rsid w:val="00374B64"/>
    <w:rsid w:val="00377A72"/>
    <w:rsid w:val="003849ED"/>
    <w:rsid w:val="0039226A"/>
    <w:rsid w:val="003928B6"/>
    <w:rsid w:val="003A2AA3"/>
    <w:rsid w:val="003A3708"/>
    <w:rsid w:val="003B3635"/>
    <w:rsid w:val="003B3898"/>
    <w:rsid w:val="003B6E98"/>
    <w:rsid w:val="003C695C"/>
    <w:rsid w:val="003D03AF"/>
    <w:rsid w:val="003D12D5"/>
    <w:rsid w:val="003D192F"/>
    <w:rsid w:val="003D2244"/>
    <w:rsid w:val="003E3E53"/>
    <w:rsid w:val="003E6EAD"/>
    <w:rsid w:val="003F4029"/>
    <w:rsid w:val="004200A5"/>
    <w:rsid w:val="00421EBD"/>
    <w:rsid w:val="00425F00"/>
    <w:rsid w:val="0043331A"/>
    <w:rsid w:val="0043335B"/>
    <w:rsid w:val="00435EC0"/>
    <w:rsid w:val="00447BD0"/>
    <w:rsid w:val="00450A18"/>
    <w:rsid w:val="00453A00"/>
    <w:rsid w:val="00461CA8"/>
    <w:rsid w:val="004652C6"/>
    <w:rsid w:val="00467B06"/>
    <w:rsid w:val="00482D49"/>
    <w:rsid w:val="0048394A"/>
    <w:rsid w:val="004848DE"/>
    <w:rsid w:val="004870EF"/>
    <w:rsid w:val="004B2C25"/>
    <w:rsid w:val="004B5666"/>
    <w:rsid w:val="004B7496"/>
    <w:rsid w:val="004D16CB"/>
    <w:rsid w:val="004D1A99"/>
    <w:rsid w:val="004D4865"/>
    <w:rsid w:val="004D5A4A"/>
    <w:rsid w:val="004F3042"/>
    <w:rsid w:val="004F3A05"/>
    <w:rsid w:val="004F50B4"/>
    <w:rsid w:val="00500E04"/>
    <w:rsid w:val="0050332E"/>
    <w:rsid w:val="00505BC7"/>
    <w:rsid w:val="005172EE"/>
    <w:rsid w:val="00523D4E"/>
    <w:rsid w:val="00524452"/>
    <w:rsid w:val="005244D3"/>
    <w:rsid w:val="00535C27"/>
    <w:rsid w:val="00545D48"/>
    <w:rsid w:val="005551F1"/>
    <w:rsid w:val="00561CFC"/>
    <w:rsid w:val="00561EA1"/>
    <w:rsid w:val="005763F8"/>
    <w:rsid w:val="0059196B"/>
    <w:rsid w:val="00593412"/>
    <w:rsid w:val="00593B96"/>
    <w:rsid w:val="005A1844"/>
    <w:rsid w:val="005A204B"/>
    <w:rsid w:val="005A51F9"/>
    <w:rsid w:val="005B723B"/>
    <w:rsid w:val="005C40DB"/>
    <w:rsid w:val="005C633C"/>
    <w:rsid w:val="005D07EC"/>
    <w:rsid w:val="005D194C"/>
    <w:rsid w:val="005D2360"/>
    <w:rsid w:val="005D76CE"/>
    <w:rsid w:val="005D7E6F"/>
    <w:rsid w:val="005F11AB"/>
    <w:rsid w:val="005F4E22"/>
    <w:rsid w:val="00602B4E"/>
    <w:rsid w:val="0060332A"/>
    <w:rsid w:val="0060368F"/>
    <w:rsid w:val="00616859"/>
    <w:rsid w:val="00623994"/>
    <w:rsid w:val="00634428"/>
    <w:rsid w:val="006413C3"/>
    <w:rsid w:val="00641EEE"/>
    <w:rsid w:val="00643C84"/>
    <w:rsid w:val="00644112"/>
    <w:rsid w:val="00651D4A"/>
    <w:rsid w:val="0066308E"/>
    <w:rsid w:val="00667A90"/>
    <w:rsid w:val="00671AFD"/>
    <w:rsid w:val="00672C86"/>
    <w:rsid w:val="00680680"/>
    <w:rsid w:val="00680B5C"/>
    <w:rsid w:val="00684B4F"/>
    <w:rsid w:val="006858BF"/>
    <w:rsid w:val="0069185B"/>
    <w:rsid w:val="006975D1"/>
    <w:rsid w:val="006A1796"/>
    <w:rsid w:val="006A1878"/>
    <w:rsid w:val="006A473E"/>
    <w:rsid w:val="006C1694"/>
    <w:rsid w:val="006C1C85"/>
    <w:rsid w:val="006C36D8"/>
    <w:rsid w:val="006C4632"/>
    <w:rsid w:val="006C60B2"/>
    <w:rsid w:val="006C77F2"/>
    <w:rsid w:val="006D1923"/>
    <w:rsid w:val="006E7EA1"/>
    <w:rsid w:val="007030B3"/>
    <w:rsid w:val="0070319C"/>
    <w:rsid w:val="0070337E"/>
    <w:rsid w:val="00711F33"/>
    <w:rsid w:val="007136DF"/>
    <w:rsid w:val="0071652F"/>
    <w:rsid w:val="00752497"/>
    <w:rsid w:val="007548A5"/>
    <w:rsid w:val="0076133B"/>
    <w:rsid w:val="00764FA2"/>
    <w:rsid w:val="007674AC"/>
    <w:rsid w:val="00774937"/>
    <w:rsid w:val="0078517E"/>
    <w:rsid w:val="00794A6E"/>
    <w:rsid w:val="007A1B5D"/>
    <w:rsid w:val="007A2110"/>
    <w:rsid w:val="007A4535"/>
    <w:rsid w:val="007B574E"/>
    <w:rsid w:val="007C5618"/>
    <w:rsid w:val="007C6BE1"/>
    <w:rsid w:val="007D0AA3"/>
    <w:rsid w:val="007D5C11"/>
    <w:rsid w:val="007D7934"/>
    <w:rsid w:val="007E259E"/>
    <w:rsid w:val="007E3CF0"/>
    <w:rsid w:val="007F2C54"/>
    <w:rsid w:val="007F6AB1"/>
    <w:rsid w:val="00800714"/>
    <w:rsid w:val="00800CE4"/>
    <w:rsid w:val="00803B40"/>
    <w:rsid w:val="0080491A"/>
    <w:rsid w:val="008077C0"/>
    <w:rsid w:val="00813EF9"/>
    <w:rsid w:val="00815CF0"/>
    <w:rsid w:val="00821948"/>
    <w:rsid w:val="00824A0F"/>
    <w:rsid w:val="00835033"/>
    <w:rsid w:val="0084185A"/>
    <w:rsid w:val="00842DE0"/>
    <w:rsid w:val="008442A3"/>
    <w:rsid w:val="008444DE"/>
    <w:rsid w:val="0084561E"/>
    <w:rsid w:val="00847DDA"/>
    <w:rsid w:val="00857DF1"/>
    <w:rsid w:val="00860285"/>
    <w:rsid w:val="00860802"/>
    <w:rsid w:val="00867BE9"/>
    <w:rsid w:val="00886441"/>
    <w:rsid w:val="008924EB"/>
    <w:rsid w:val="008928B9"/>
    <w:rsid w:val="008A0257"/>
    <w:rsid w:val="008A3468"/>
    <w:rsid w:val="008A4E20"/>
    <w:rsid w:val="008A5B6C"/>
    <w:rsid w:val="008B1466"/>
    <w:rsid w:val="008B1CD3"/>
    <w:rsid w:val="008B6E5F"/>
    <w:rsid w:val="008C5F2A"/>
    <w:rsid w:val="008D7170"/>
    <w:rsid w:val="008E07BA"/>
    <w:rsid w:val="008E0EF3"/>
    <w:rsid w:val="008E5F27"/>
    <w:rsid w:val="008E7501"/>
    <w:rsid w:val="008F0E8D"/>
    <w:rsid w:val="008F14BD"/>
    <w:rsid w:val="008F2699"/>
    <w:rsid w:val="008F56AD"/>
    <w:rsid w:val="00903315"/>
    <w:rsid w:val="009060DE"/>
    <w:rsid w:val="00933CB5"/>
    <w:rsid w:val="0094299E"/>
    <w:rsid w:val="0095486A"/>
    <w:rsid w:val="00960AFC"/>
    <w:rsid w:val="009732C8"/>
    <w:rsid w:val="009775A4"/>
    <w:rsid w:val="00981D12"/>
    <w:rsid w:val="0098272B"/>
    <w:rsid w:val="00985402"/>
    <w:rsid w:val="00993502"/>
    <w:rsid w:val="00996C86"/>
    <w:rsid w:val="009B1A7E"/>
    <w:rsid w:val="009B3C81"/>
    <w:rsid w:val="009B4109"/>
    <w:rsid w:val="009B606B"/>
    <w:rsid w:val="009C1387"/>
    <w:rsid w:val="009D00F1"/>
    <w:rsid w:val="009D4DB9"/>
    <w:rsid w:val="009D789E"/>
    <w:rsid w:val="009E12F9"/>
    <w:rsid w:val="009E755A"/>
    <w:rsid w:val="009F185A"/>
    <w:rsid w:val="009F5CE1"/>
    <w:rsid w:val="00A04237"/>
    <w:rsid w:val="00A11B30"/>
    <w:rsid w:val="00A12A00"/>
    <w:rsid w:val="00A30504"/>
    <w:rsid w:val="00A35613"/>
    <w:rsid w:val="00A41BF2"/>
    <w:rsid w:val="00A41FEE"/>
    <w:rsid w:val="00A45B3F"/>
    <w:rsid w:val="00A5086A"/>
    <w:rsid w:val="00A52E69"/>
    <w:rsid w:val="00A57F8A"/>
    <w:rsid w:val="00A731CB"/>
    <w:rsid w:val="00A7559B"/>
    <w:rsid w:val="00A77B69"/>
    <w:rsid w:val="00A8419B"/>
    <w:rsid w:val="00A84F7B"/>
    <w:rsid w:val="00A87822"/>
    <w:rsid w:val="00AB213E"/>
    <w:rsid w:val="00AB2EC6"/>
    <w:rsid w:val="00AB4994"/>
    <w:rsid w:val="00AB579D"/>
    <w:rsid w:val="00AB58D5"/>
    <w:rsid w:val="00AC0C1F"/>
    <w:rsid w:val="00AC1107"/>
    <w:rsid w:val="00AC3257"/>
    <w:rsid w:val="00AC32C3"/>
    <w:rsid w:val="00AD267A"/>
    <w:rsid w:val="00AD58BF"/>
    <w:rsid w:val="00AE0C45"/>
    <w:rsid w:val="00AE1A45"/>
    <w:rsid w:val="00AE3E03"/>
    <w:rsid w:val="00AE491D"/>
    <w:rsid w:val="00AF696A"/>
    <w:rsid w:val="00B057C5"/>
    <w:rsid w:val="00B0784C"/>
    <w:rsid w:val="00B1415E"/>
    <w:rsid w:val="00B15F37"/>
    <w:rsid w:val="00B16ED0"/>
    <w:rsid w:val="00B22AE6"/>
    <w:rsid w:val="00B2641F"/>
    <w:rsid w:val="00B26520"/>
    <w:rsid w:val="00B4109F"/>
    <w:rsid w:val="00B5358A"/>
    <w:rsid w:val="00B547D7"/>
    <w:rsid w:val="00B60940"/>
    <w:rsid w:val="00B66BCC"/>
    <w:rsid w:val="00B73831"/>
    <w:rsid w:val="00B74235"/>
    <w:rsid w:val="00B75067"/>
    <w:rsid w:val="00B775A6"/>
    <w:rsid w:val="00B80B59"/>
    <w:rsid w:val="00B855EC"/>
    <w:rsid w:val="00B86234"/>
    <w:rsid w:val="00BA4D14"/>
    <w:rsid w:val="00BA5447"/>
    <w:rsid w:val="00BB3987"/>
    <w:rsid w:val="00BB4C80"/>
    <w:rsid w:val="00BB5927"/>
    <w:rsid w:val="00BC46B4"/>
    <w:rsid w:val="00BE2971"/>
    <w:rsid w:val="00BE6175"/>
    <w:rsid w:val="00C00BAD"/>
    <w:rsid w:val="00C066C4"/>
    <w:rsid w:val="00C07318"/>
    <w:rsid w:val="00C11FDB"/>
    <w:rsid w:val="00C13573"/>
    <w:rsid w:val="00C14AD8"/>
    <w:rsid w:val="00C23582"/>
    <w:rsid w:val="00C321ED"/>
    <w:rsid w:val="00C35D69"/>
    <w:rsid w:val="00C367BF"/>
    <w:rsid w:val="00C406F5"/>
    <w:rsid w:val="00C42082"/>
    <w:rsid w:val="00C448FA"/>
    <w:rsid w:val="00C6075D"/>
    <w:rsid w:val="00C71428"/>
    <w:rsid w:val="00C758FC"/>
    <w:rsid w:val="00C76798"/>
    <w:rsid w:val="00C76B02"/>
    <w:rsid w:val="00C76E28"/>
    <w:rsid w:val="00C80C9F"/>
    <w:rsid w:val="00C92316"/>
    <w:rsid w:val="00C92CAC"/>
    <w:rsid w:val="00C934E1"/>
    <w:rsid w:val="00C93FAD"/>
    <w:rsid w:val="00CA5FD6"/>
    <w:rsid w:val="00CC0BFA"/>
    <w:rsid w:val="00CC6EB2"/>
    <w:rsid w:val="00CC7127"/>
    <w:rsid w:val="00CC7ADB"/>
    <w:rsid w:val="00CD2CA2"/>
    <w:rsid w:val="00CD4CE6"/>
    <w:rsid w:val="00CE56B8"/>
    <w:rsid w:val="00CF1E95"/>
    <w:rsid w:val="00D039D5"/>
    <w:rsid w:val="00D11FDC"/>
    <w:rsid w:val="00D21976"/>
    <w:rsid w:val="00D309F3"/>
    <w:rsid w:val="00D31EB6"/>
    <w:rsid w:val="00D3358C"/>
    <w:rsid w:val="00D338F5"/>
    <w:rsid w:val="00D35DFD"/>
    <w:rsid w:val="00D4269C"/>
    <w:rsid w:val="00D57FDA"/>
    <w:rsid w:val="00D633E4"/>
    <w:rsid w:val="00D642C3"/>
    <w:rsid w:val="00D73B76"/>
    <w:rsid w:val="00D87005"/>
    <w:rsid w:val="00DA3F1F"/>
    <w:rsid w:val="00DA5800"/>
    <w:rsid w:val="00DA5B0D"/>
    <w:rsid w:val="00DA77A1"/>
    <w:rsid w:val="00DD430C"/>
    <w:rsid w:val="00DD6952"/>
    <w:rsid w:val="00DF0CB6"/>
    <w:rsid w:val="00DF1375"/>
    <w:rsid w:val="00DF17AB"/>
    <w:rsid w:val="00E06953"/>
    <w:rsid w:val="00E11275"/>
    <w:rsid w:val="00E20A75"/>
    <w:rsid w:val="00E25860"/>
    <w:rsid w:val="00E33F8D"/>
    <w:rsid w:val="00E41D42"/>
    <w:rsid w:val="00E45F36"/>
    <w:rsid w:val="00E46C17"/>
    <w:rsid w:val="00E656C0"/>
    <w:rsid w:val="00E660D9"/>
    <w:rsid w:val="00E77A38"/>
    <w:rsid w:val="00E80A6E"/>
    <w:rsid w:val="00E83E3C"/>
    <w:rsid w:val="00E87287"/>
    <w:rsid w:val="00EA7218"/>
    <w:rsid w:val="00EB0F6B"/>
    <w:rsid w:val="00EB3947"/>
    <w:rsid w:val="00EB630B"/>
    <w:rsid w:val="00EB6EB2"/>
    <w:rsid w:val="00EC05F8"/>
    <w:rsid w:val="00EC115E"/>
    <w:rsid w:val="00EC335D"/>
    <w:rsid w:val="00EC719C"/>
    <w:rsid w:val="00ED0D01"/>
    <w:rsid w:val="00ED129F"/>
    <w:rsid w:val="00ED7861"/>
    <w:rsid w:val="00ED7C1B"/>
    <w:rsid w:val="00EE56A0"/>
    <w:rsid w:val="00EF0CF6"/>
    <w:rsid w:val="00EF2061"/>
    <w:rsid w:val="00F00E9F"/>
    <w:rsid w:val="00F02177"/>
    <w:rsid w:val="00F034E2"/>
    <w:rsid w:val="00F055FD"/>
    <w:rsid w:val="00F11E4F"/>
    <w:rsid w:val="00F15530"/>
    <w:rsid w:val="00F161E1"/>
    <w:rsid w:val="00F21E89"/>
    <w:rsid w:val="00F27428"/>
    <w:rsid w:val="00F30552"/>
    <w:rsid w:val="00F32EDD"/>
    <w:rsid w:val="00F40028"/>
    <w:rsid w:val="00F573FD"/>
    <w:rsid w:val="00F6017F"/>
    <w:rsid w:val="00F63433"/>
    <w:rsid w:val="00F63715"/>
    <w:rsid w:val="00F70A7C"/>
    <w:rsid w:val="00F744DF"/>
    <w:rsid w:val="00F869E7"/>
    <w:rsid w:val="00F95D90"/>
    <w:rsid w:val="00FA1824"/>
    <w:rsid w:val="00FA7920"/>
    <w:rsid w:val="00FB02CE"/>
    <w:rsid w:val="00FB0CDD"/>
    <w:rsid w:val="00FC7D34"/>
    <w:rsid w:val="00FF7F25"/>
    <w:rsid w:val="17274C6D"/>
    <w:rsid w:val="17EC44CB"/>
    <w:rsid w:val="18834AD9"/>
    <w:rsid w:val="1D8B7656"/>
    <w:rsid w:val="225F2F6D"/>
    <w:rsid w:val="2E9C29DE"/>
    <w:rsid w:val="351F35A2"/>
    <w:rsid w:val="365934A1"/>
    <w:rsid w:val="3D5E072A"/>
    <w:rsid w:val="43C55F5F"/>
    <w:rsid w:val="634818F2"/>
    <w:rsid w:val="6A155152"/>
    <w:rsid w:val="711B1970"/>
    <w:rsid w:val="731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78D8554F-D951-4CF2-B3D1-BD41D56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locked/>
    <w:rsid w:val="00235B0B"/>
    <w:pPr>
      <w:keepNext/>
      <w:keepLines/>
      <w:spacing w:before="340" w:after="330" w:line="576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locked/>
    <w:rsid w:val="00235B0B"/>
    <w:pPr>
      <w:keepNext/>
      <w:keepLines/>
      <w:spacing w:before="260" w:after="260" w:line="413" w:lineRule="auto"/>
      <w:outlineLvl w:val="1"/>
    </w:pPr>
    <w:rPr>
      <w:rFonts w:ascii="Cambria" w:hAnsi="Cambria" w:cs="Calibr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1"/>
    <w:qFormat/>
    <w:locked/>
    <w:rsid w:val="00235B0B"/>
    <w:pPr>
      <w:keepNext/>
      <w:keepLines/>
      <w:spacing w:before="260" w:after="260" w:line="413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unhideWhenUsed/>
    <w:qFormat/>
    <w:rPr>
      <w:color w:val="484848"/>
      <w:u w:val="none"/>
    </w:rPr>
  </w:style>
  <w:style w:type="character" w:styleId="ad">
    <w:name w:val="Hyperlink"/>
    <w:basedOn w:val="a0"/>
    <w:uiPriority w:val="99"/>
    <w:qFormat/>
    <w:rPr>
      <w:color w:val="484848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locked/>
    <w:rPr>
      <w:sz w:val="18"/>
    </w:rPr>
  </w:style>
  <w:style w:type="character" w:customStyle="1" w:styleId="a8">
    <w:name w:val="页脚 字符"/>
    <w:link w:val="a7"/>
    <w:uiPriority w:val="99"/>
    <w:qFormat/>
    <w:locked/>
    <w:rPr>
      <w:sz w:val="18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</w:rPr>
  </w:style>
  <w:style w:type="character" w:customStyle="1" w:styleId="style1">
    <w:name w:val="style1"/>
    <w:qFormat/>
    <w:rPr>
      <w:rFonts w:cs="Times New Roman"/>
    </w:rPr>
  </w:style>
  <w:style w:type="paragraph" w:customStyle="1" w:styleId="Style4">
    <w:name w:val="_Style 4"/>
    <w:basedOn w:val="a"/>
    <w:qFormat/>
    <w:pPr>
      <w:tabs>
        <w:tab w:val="left" w:pos="1360"/>
      </w:tabs>
      <w:ind w:left="1360" w:hanging="720"/>
    </w:pPr>
    <w:rPr>
      <w:rFonts w:ascii="仿宋_GB2312" w:eastAsia="仿宋_GB2312" w:hAnsi="Times New Roman"/>
      <w:spacing w:val="-4"/>
      <w:sz w:val="32"/>
      <w:szCs w:val="20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a"/>
    <w:qFormat/>
    <w:pPr>
      <w:widowControl/>
      <w:tabs>
        <w:tab w:val="right" w:pos="8494"/>
      </w:tabs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Times New Roman" w:hAnsi="Times New Roman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2">
    <w:name w:val="标题 1 字符"/>
    <w:basedOn w:val="a0"/>
    <w:uiPriority w:val="9"/>
    <w:rsid w:val="00235B0B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235B0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235B0B"/>
    <w:rPr>
      <w:rFonts w:ascii="Calibri" w:hAnsi="Calibri"/>
      <w:b/>
      <w:bCs/>
      <w:kern w:val="2"/>
      <w:sz w:val="32"/>
      <w:szCs w:val="32"/>
    </w:rPr>
  </w:style>
  <w:style w:type="character" w:styleId="ae">
    <w:name w:val="Strong"/>
    <w:qFormat/>
    <w:locked/>
    <w:rsid w:val="00235B0B"/>
    <w:rPr>
      <w:rFonts w:cs="Times New Roman"/>
      <w:b/>
      <w:bCs/>
    </w:rPr>
  </w:style>
  <w:style w:type="character" w:styleId="af">
    <w:name w:val="page number"/>
    <w:rsid w:val="00235B0B"/>
  </w:style>
  <w:style w:type="character" w:styleId="af0">
    <w:name w:val="annotation reference"/>
    <w:uiPriority w:val="99"/>
    <w:rsid w:val="00235B0B"/>
    <w:rPr>
      <w:rFonts w:cs="Times New Roman"/>
      <w:sz w:val="21"/>
      <w:szCs w:val="21"/>
    </w:rPr>
  </w:style>
  <w:style w:type="character" w:customStyle="1" w:styleId="13">
    <w:name w:val="批注主题 字符1"/>
    <w:link w:val="af1"/>
    <w:rsid w:val="00235B0B"/>
    <w:rPr>
      <w:b/>
      <w:bCs/>
    </w:rPr>
  </w:style>
  <w:style w:type="character" w:customStyle="1" w:styleId="Char1">
    <w:name w:val="纯文本 Char1"/>
    <w:rsid w:val="00235B0B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脚 Char"/>
    <w:uiPriority w:val="99"/>
    <w:rsid w:val="00235B0B"/>
    <w:rPr>
      <w:sz w:val="18"/>
      <w:szCs w:val="18"/>
    </w:rPr>
  </w:style>
  <w:style w:type="character" w:customStyle="1" w:styleId="21">
    <w:name w:val="标题 2 字符1"/>
    <w:link w:val="2"/>
    <w:rsid w:val="00235B0B"/>
    <w:rPr>
      <w:rFonts w:ascii="Cambria" w:hAnsi="Cambria" w:cs="Calibri"/>
      <w:b/>
      <w:bCs/>
      <w:sz w:val="32"/>
      <w:szCs w:val="32"/>
    </w:rPr>
  </w:style>
  <w:style w:type="character" w:customStyle="1" w:styleId="Char0">
    <w:name w:val="批注文字 Char"/>
    <w:rsid w:val="00235B0B"/>
  </w:style>
  <w:style w:type="character" w:customStyle="1" w:styleId="14">
    <w:name w:val="脚注文本 字符1"/>
    <w:link w:val="af2"/>
    <w:rsid w:val="00235B0B"/>
    <w:rPr>
      <w:sz w:val="18"/>
      <w:szCs w:val="18"/>
    </w:rPr>
  </w:style>
  <w:style w:type="character" w:customStyle="1" w:styleId="31">
    <w:name w:val="标题 3 字符1"/>
    <w:link w:val="3"/>
    <w:rsid w:val="00235B0B"/>
    <w:rPr>
      <w:rFonts w:ascii="Calibri" w:hAnsi="Calibri" w:cs="Calibri"/>
      <w:b/>
      <w:bCs/>
      <w:kern w:val="2"/>
      <w:sz w:val="32"/>
      <w:szCs w:val="32"/>
    </w:rPr>
  </w:style>
  <w:style w:type="character" w:customStyle="1" w:styleId="15">
    <w:name w:val="文档结构图 字符1"/>
    <w:link w:val="af3"/>
    <w:rsid w:val="00235B0B"/>
    <w:rPr>
      <w:rFonts w:ascii="宋体"/>
      <w:sz w:val="18"/>
      <w:szCs w:val="18"/>
    </w:rPr>
  </w:style>
  <w:style w:type="character" w:customStyle="1" w:styleId="22">
    <w:name w:val="纯文本 字符2"/>
    <w:link w:val="af4"/>
    <w:rsid w:val="00235B0B"/>
    <w:rPr>
      <w:rFonts w:ascii="宋体" w:hAnsi="Courier New" w:cs="Courier New"/>
      <w:szCs w:val="21"/>
    </w:rPr>
  </w:style>
  <w:style w:type="character" w:customStyle="1" w:styleId="23">
    <w:name w:val="批注框文本 字符2"/>
    <w:rsid w:val="00235B0B"/>
    <w:rPr>
      <w:sz w:val="18"/>
      <w:szCs w:val="18"/>
    </w:rPr>
  </w:style>
  <w:style w:type="character" w:customStyle="1" w:styleId="s6">
    <w:name w:val="s6"/>
    <w:rsid w:val="00235B0B"/>
  </w:style>
  <w:style w:type="character" w:customStyle="1" w:styleId="Char10">
    <w:name w:val="批注文字 Char1"/>
    <w:uiPriority w:val="99"/>
    <w:semiHidden/>
    <w:rsid w:val="00235B0B"/>
    <w:rPr>
      <w:rFonts w:ascii="Calibri" w:eastAsia="宋体" w:hAnsi="Calibri" w:cs="Times New Roman"/>
    </w:rPr>
  </w:style>
  <w:style w:type="character" w:customStyle="1" w:styleId="11">
    <w:name w:val="标题 1 字符1"/>
    <w:link w:val="1"/>
    <w:rsid w:val="00235B0B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2">
    <w:name w:val="页眉 Char"/>
    <w:rsid w:val="00235B0B"/>
    <w:rPr>
      <w:sz w:val="18"/>
      <w:szCs w:val="18"/>
    </w:rPr>
  </w:style>
  <w:style w:type="paragraph" w:customStyle="1" w:styleId="p0">
    <w:name w:val="p0"/>
    <w:basedOn w:val="a"/>
    <w:rsid w:val="00235B0B"/>
    <w:pPr>
      <w:widowControl/>
    </w:pPr>
    <w:rPr>
      <w:rFonts w:ascii="Times New Roman" w:hAnsi="Times New Roman" w:cs="Calibri"/>
      <w:kern w:val="0"/>
      <w:szCs w:val="21"/>
    </w:rPr>
  </w:style>
  <w:style w:type="paragraph" w:styleId="af2">
    <w:name w:val="footnote text"/>
    <w:basedOn w:val="a"/>
    <w:link w:val="14"/>
    <w:rsid w:val="00235B0B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f5">
    <w:name w:val="脚注文本 字符"/>
    <w:basedOn w:val="a0"/>
    <w:uiPriority w:val="99"/>
    <w:semiHidden/>
    <w:rsid w:val="00235B0B"/>
    <w:rPr>
      <w:rFonts w:ascii="Calibri" w:hAnsi="Calibri"/>
      <w:kern w:val="2"/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35B0B"/>
    <w:pPr>
      <w:jc w:val="left"/>
    </w:pPr>
    <w:rPr>
      <w:rFonts w:cs="Calibri"/>
    </w:rPr>
  </w:style>
  <w:style w:type="character" w:customStyle="1" w:styleId="af7">
    <w:name w:val="批注文字 字符"/>
    <w:basedOn w:val="a0"/>
    <w:link w:val="af6"/>
    <w:uiPriority w:val="99"/>
    <w:rsid w:val="00235B0B"/>
    <w:rPr>
      <w:rFonts w:ascii="Calibri" w:hAnsi="Calibri" w:cs="Calibri"/>
      <w:kern w:val="2"/>
      <w:sz w:val="21"/>
      <w:szCs w:val="22"/>
    </w:rPr>
  </w:style>
  <w:style w:type="paragraph" w:styleId="af1">
    <w:name w:val="annotation subject"/>
    <w:basedOn w:val="af6"/>
    <w:next w:val="af6"/>
    <w:link w:val="13"/>
    <w:rsid w:val="00235B0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af8">
    <w:name w:val="批注主题 字符"/>
    <w:basedOn w:val="af7"/>
    <w:uiPriority w:val="99"/>
    <w:semiHidden/>
    <w:rsid w:val="00235B0B"/>
    <w:rPr>
      <w:rFonts w:ascii="Calibri" w:hAnsi="Calibri" w:cs="Calibri"/>
      <w:b/>
      <w:bCs/>
      <w:kern w:val="2"/>
      <w:sz w:val="21"/>
      <w:szCs w:val="22"/>
    </w:rPr>
  </w:style>
  <w:style w:type="paragraph" w:styleId="af3">
    <w:name w:val="Document Map"/>
    <w:basedOn w:val="a"/>
    <w:link w:val="15"/>
    <w:rsid w:val="00235B0B"/>
    <w:rPr>
      <w:rFonts w:ascii="宋体" w:hAnsi="Times New Roman"/>
      <w:kern w:val="0"/>
      <w:sz w:val="18"/>
      <w:szCs w:val="18"/>
    </w:rPr>
  </w:style>
  <w:style w:type="character" w:customStyle="1" w:styleId="af9">
    <w:name w:val="文档结构图 字符"/>
    <w:basedOn w:val="a0"/>
    <w:uiPriority w:val="99"/>
    <w:semiHidden/>
    <w:rsid w:val="00235B0B"/>
    <w:rPr>
      <w:rFonts w:ascii="Microsoft YaHei UI" w:eastAsia="Microsoft YaHei UI" w:hAnsi="Calibri"/>
      <w:kern w:val="2"/>
      <w:sz w:val="18"/>
      <w:szCs w:val="18"/>
    </w:rPr>
  </w:style>
  <w:style w:type="paragraph" w:customStyle="1" w:styleId="16">
    <w:name w:val="修订1"/>
    <w:rsid w:val="00235B0B"/>
    <w:rPr>
      <w:rFonts w:ascii="Calibri" w:hAnsi="Calibri" w:cs="Calibri"/>
      <w:kern w:val="2"/>
      <w:sz w:val="21"/>
      <w:szCs w:val="22"/>
    </w:rPr>
  </w:style>
  <w:style w:type="paragraph" w:styleId="af4">
    <w:name w:val="Plain Text"/>
    <w:basedOn w:val="a"/>
    <w:link w:val="22"/>
    <w:rsid w:val="00235B0B"/>
    <w:rPr>
      <w:rFonts w:ascii="宋体" w:hAnsi="Courier New" w:cs="Courier New"/>
      <w:kern w:val="0"/>
      <w:sz w:val="20"/>
      <w:szCs w:val="21"/>
    </w:rPr>
  </w:style>
  <w:style w:type="character" w:customStyle="1" w:styleId="afa">
    <w:name w:val="纯文本 字符"/>
    <w:basedOn w:val="a0"/>
    <w:uiPriority w:val="99"/>
    <w:rsid w:val="00235B0B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235B0B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7">
    <w:name w:val="列表段落1"/>
    <w:basedOn w:val="a"/>
    <w:rsid w:val="00235B0B"/>
    <w:pPr>
      <w:ind w:firstLineChars="200" w:firstLine="420"/>
    </w:pPr>
    <w:rPr>
      <w:rFonts w:cs="Calibri"/>
    </w:rPr>
  </w:style>
  <w:style w:type="paragraph" w:styleId="afb">
    <w:name w:val="Revision"/>
    <w:rsid w:val="00235B0B"/>
    <w:rPr>
      <w:rFonts w:ascii="Calibri" w:hAnsi="Calibri" w:cs="Calibri"/>
      <w:kern w:val="2"/>
      <w:sz w:val="21"/>
      <w:szCs w:val="22"/>
    </w:rPr>
  </w:style>
  <w:style w:type="paragraph" w:customStyle="1" w:styleId="66152">
    <w:name w:val="样式 (中文) 黑体 二号 居中 段前: 6 磅 段后: 6 磅 行距: 1.5 倍行距 首行缩进:  2 字符"/>
    <w:basedOn w:val="2"/>
    <w:rsid w:val="00235B0B"/>
    <w:pPr>
      <w:spacing w:before="120" w:after="120" w:line="360" w:lineRule="auto"/>
      <w:ind w:firstLineChars="200" w:firstLine="880"/>
      <w:jc w:val="center"/>
    </w:pPr>
    <w:rPr>
      <w:rFonts w:ascii="Arial" w:eastAsia="黑体" w:hAnsi="Arial" w:cs="宋体"/>
      <w:kern w:val="2"/>
      <w:sz w:val="44"/>
      <w:szCs w:val="20"/>
    </w:rPr>
  </w:style>
  <w:style w:type="paragraph" w:customStyle="1" w:styleId="TOC1">
    <w:name w:val="TOC 标题1"/>
    <w:basedOn w:val="1"/>
    <w:next w:val="a"/>
    <w:rsid w:val="00235B0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msonormal0">
    <w:name w:val="msonormal"/>
    <w:basedOn w:val="a"/>
    <w:uiPriority w:val="99"/>
    <w:rsid w:val="00235B0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c">
    <w:name w:val="Date"/>
    <w:basedOn w:val="a"/>
    <w:next w:val="a"/>
    <w:link w:val="afd"/>
    <w:uiPriority w:val="99"/>
    <w:unhideWhenUsed/>
    <w:rsid w:val="00235B0B"/>
    <w:pPr>
      <w:ind w:leftChars="2500" w:left="100"/>
    </w:pPr>
    <w:rPr>
      <w:kern w:val="0"/>
      <w:sz w:val="20"/>
      <w:szCs w:val="20"/>
    </w:rPr>
  </w:style>
  <w:style w:type="character" w:customStyle="1" w:styleId="afd">
    <w:name w:val="日期 字符"/>
    <w:basedOn w:val="a0"/>
    <w:link w:val="afc"/>
    <w:uiPriority w:val="99"/>
    <w:rsid w:val="00235B0B"/>
    <w:rPr>
      <w:rFonts w:ascii="Calibri" w:hAnsi="Calibri"/>
    </w:rPr>
  </w:style>
  <w:style w:type="paragraph" w:styleId="afe">
    <w:name w:val="List Paragraph"/>
    <w:basedOn w:val="a"/>
    <w:uiPriority w:val="34"/>
    <w:qFormat/>
    <w:rsid w:val="00235B0B"/>
    <w:pPr>
      <w:ind w:firstLineChars="200" w:firstLine="420"/>
    </w:pPr>
  </w:style>
  <w:style w:type="paragraph" w:customStyle="1" w:styleId="Char11">
    <w:name w:val="Char1"/>
    <w:basedOn w:val="a"/>
    <w:rsid w:val="00235B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235B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8">
    <w:name w:val="样式1"/>
    <w:basedOn w:val="a"/>
    <w:rsid w:val="00235B0B"/>
    <w:rPr>
      <w:rFonts w:ascii="仿宋_GB2312" w:eastAsia="仿宋_GB2312" w:hAnsi="Times New Roman"/>
      <w:sz w:val="28"/>
      <w:szCs w:val="24"/>
    </w:rPr>
  </w:style>
  <w:style w:type="character" w:customStyle="1" w:styleId="apple-converted-space">
    <w:name w:val="apple-converted-space"/>
    <w:rsid w:val="00235B0B"/>
  </w:style>
  <w:style w:type="character" w:customStyle="1" w:styleId="19">
    <w:name w:val="日期 字符1"/>
    <w:uiPriority w:val="99"/>
    <w:semiHidden/>
    <w:rsid w:val="00235B0B"/>
    <w:rPr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235B0B"/>
    <w:rPr>
      <w:kern w:val="2"/>
      <w:sz w:val="18"/>
      <w:szCs w:val="18"/>
    </w:rPr>
  </w:style>
  <w:style w:type="character" w:customStyle="1" w:styleId="1b">
    <w:name w:val="页眉 字符1"/>
    <w:semiHidden/>
    <w:rsid w:val="00235B0B"/>
    <w:rPr>
      <w:kern w:val="2"/>
      <w:sz w:val="18"/>
      <w:szCs w:val="18"/>
    </w:rPr>
  </w:style>
  <w:style w:type="character" w:customStyle="1" w:styleId="1c">
    <w:name w:val="页脚 字符1"/>
    <w:semiHidden/>
    <w:rsid w:val="00235B0B"/>
    <w:rPr>
      <w:kern w:val="2"/>
      <w:sz w:val="18"/>
      <w:szCs w:val="18"/>
    </w:rPr>
  </w:style>
  <w:style w:type="character" w:customStyle="1" w:styleId="1d">
    <w:name w:val="纯文本 字符1"/>
    <w:uiPriority w:val="99"/>
    <w:semiHidden/>
    <w:rsid w:val="00235B0B"/>
    <w:rPr>
      <w:rFonts w:ascii="宋体" w:eastAsia="宋体" w:hAnsi="Courier New" w:cs="Courier New" w:hint="eastAsia"/>
      <w:kern w:val="2"/>
      <w:sz w:val="21"/>
      <w:szCs w:val="22"/>
    </w:rPr>
  </w:style>
  <w:style w:type="table" w:styleId="aff">
    <w:name w:val="Table Grid"/>
    <w:basedOn w:val="a1"/>
    <w:uiPriority w:val="59"/>
    <w:locked/>
    <w:rsid w:val="00235B0B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DB9EF-2A1F-4D16-83F2-B26E5445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204</Characters>
  <Application>Microsoft Office Word</Application>
  <DocSecurity>0</DocSecurity>
  <Lines>1</Lines>
  <Paragraphs>3</Paragraphs>
  <ScaleCrop>false</ScaleCrop>
  <Company>http://sdwm.org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传染病重大专项办公室发文稿纸首页</dc:title>
  <dc:creator>lenovo</dc:creator>
  <cp:lastModifiedBy>lan1415@163.com</cp:lastModifiedBy>
  <cp:revision>3</cp:revision>
  <cp:lastPrinted>2019-01-31T03:08:00Z</cp:lastPrinted>
  <dcterms:created xsi:type="dcterms:W3CDTF">2019-01-31T04:40:00Z</dcterms:created>
  <dcterms:modified xsi:type="dcterms:W3CDTF">2019-01-31T04:41:00Z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